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CE" w:rsidRDefault="008344D3">
      <w:pPr>
        <w:jc w:val="center"/>
        <w:rPr>
          <w:sz w:val="96"/>
          <w:szCs w:val="96"/>
        </w:rPr>
      </w:pPr>
      <w:r>
        <w:rPr>
          <w:sz w:val="96"/>
          <w:szCs w:val="96"/>
        </w:rPr>
        <w:t>ECOVIB2D</w:t>
      </w:r>
      <w:r>
        <w:rPr>
          <w:noProof/>
          <w:sz w:val="96"/>
          <w:szCs w:val="96"/>
          <w:lang w:eastAsia="en-AU"/>
        </w:rPr>
        <w:drawing>
          <wp:anchor distT="36195" distB="36195" distL="36195" distR="36195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-695325</wp:posOffset>
            </wp:positionV>
            <wp:extent cx="1670685" cy="1629410"/>
            <wp:effectExtent l="0" t="0" r="0" b="0"/>
            <wp:wrapNone/>
            <wp:docPr id="1" name="Picture" descr="ecovib2d1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covib2d1_squa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7CE" w:rsidRDefault="008344D3">
      <w:pPr>
        <w:jc w:val="center"/>
        <w:rPr>
          <w:sz w:val="24"/>
          <w:szCs w:val="24"/>
        </w:rPr>
      </w:pPr>
      <w:r>
        <w:rPr>
          <w:sz w:val="24"/>
          <w:szCs w:val="24"/>
        </w:rPr>
        <w:t>(http://ecovib2d.blogspot.com.au)</w:t>
      </w:r>
    </w:p>
    <w:p w:rsidR="006877CE" w:rsidRDefault="008344D3">
      <w:pPr>
        <w:jc w:val="center"/>
        <w:rPr>
          <w:sz w:val="72"/>
          <w:szCs w:val="72"/>
        </w:rPr>
      </w:pPr>
      <w:r>
        <w:rPr>
          <w:sz w:val="72"/>
          <w:szCs w:val="72"/>
        </w:rPr>
        <w:t>BAS Items</w:t>
      </w: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Quarter: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Items: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Repairs: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Phone: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Sales: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Hardware: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Internet: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Software:</w:t>
      </w:r>
    </w:p>
    <w:p w:rsidR="006877CE" w:rsidRDefault="006877CE">
      <w:pPr>
        <w:rPr>
          <w:sz w:val="32"/>
          <w:szCs w:val="32"/>
        </w:rPr>
      </w:pP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Stationery:</w:t>
      </w:r>
    </w:p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>Electricity:</w:t>
      </w:r>
    </w:p>
    <w:p w:rsidR="006877CE" w:rsidRDefault="006877CE"/>
    <w:p w:rsidR="006877CE" w:rsidRDefault="008344D3">
      <w:pPr>
        <w:rPr>
          <w:sz w:val="32"/>
          <w:szCs w:val="32"/>
        </w:rPr>
      </w:pPr>
      <w:r>
        <w:rPr>
          <w:sz w:val="32"/>
          <w:szCs w:val="32"/>
        </w:rPr>
        <w:t xml:space="preserve">Home </w:t>
      </w:r>
      <w:proofErr w:type="gramStart"/>
      <w:r>
        <w:rPr>
          <w:sz w:val="32"/>
          <w:szCs w:val="32"/>
        </w:rPr>
        <w:t>Ins</w:t>
      </w:r>
      <w:proofErr w:type="gramEnd"/>
      <w:r>
        <w:rPr>
          <w:sz w:val="32"/>
          <w:szCs w:val="32"/>
        </w:rPr>
        <w:t>:</w:t>
      </w:r>
    </w:p>
    <w:p w:rsidR="008344D3" w:rsidRDefault="008344D3">
      <w:pPr>
        <w:rPr>
          <w:sz w:val="32"/>
          <w:szCs w:val="32"/>
        </w:rPr>
      </w:pPr>
      <w:r>
        <w:rPr>
          <w:sz w:val="32"/>
          <w:szCs w:val="32"/>
        </w:rPr>
        <w:t>Advertising:</w:t>
      </w:r>
      <w:bookmarkStart w:id="0" w:name="_GoBack"/>
      <w:bookmarkEnd w:id="0"/>
    </w:p>
    <w:sectPr w:rsidR="008344D3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77CE"/>
    <w:rsid w:val="006877CE"/>
    <w:rsid w:val="0083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TUDINI</dc:creator>
  <cp:lastModifiedBy>Public</cp:lastModifiedBy>
  <cp:revision>4</cp:revision>
  <dcterms:created xsi:type="dcterms:W3CDTF">2014-10-29T06:02:00Z</dcterms:created>
  <dcterms:modified xsi:type="dcterms:W3CDTF">2016-01-22T02:44:00Z</dcterms:modified>
  <dc:language>en-AU</dc:language>
</cp:coreProperties>
</file>